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9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outlineLvl w:val="2"/>
        <w:rPr>
          <w:rFonts w:hint="default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default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  <w:t>河南国医学院缓考课程申请表</w:t>
      </w:r>
    </w:p>
    <w:tbl>
      <w:tblPr>
        <w:tblStyle w:val="4"/>
        <w:tblW w:w="502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1976"/>
        <w:gridCol w:w="901"/>
        <w:gridCol w:w="1520"/>
        <w:gridCol w:w="1229"/>
        <w:gridCol w:w="1722"/>
      </w:tblGrid>
      <w:tr w14:paraId="576D7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05" w:type="pct"/>
            <w:vAlign w:val="center"/>
          </w:tcPr>
          <w:p w14:paraId="59BE60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学院</w:t>
            </w:r>
          </w:p>
        </w:tc>
        <w:tc>
          <w:tcPr>
            <w:tcW w:w="1182" w:type="pct"/>
            <w:vAlign w:val="center"/>
          </w:tcPr>
          <w:p w14:paraId="054F70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39" w:type="pct"/>
            <w:vAlign w:val="center"/>
          </w:tcPr>
          <w:p w14:paraId="4D40B7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学号</w:t>
            </w:r>
          </w:p>
        </w:tc>
        <w:tc>
          <w:tcPr>
            <w:tcW w:w="909" w:type="pct"/>
            <w:vAlign w:val="center"/>
          </w:tcPr>
          <w:p w14:paraId="25DEA4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33" w:type="pct"/>
            <w:vAlign w:val="center"/>
          </w:tcPr>
          <w:p w14:paraId="2EDE92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029" w:type="pct"/>
            <w:vAlign w:val="center"/>
          </w:tcPr>
          <w:p w14:paraId="4A0DFB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838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5" w:type="pct"/>
            <w:vAlign w:val="center"/>
          </w:tcPr>
          <w:p w14:paraId="1C991F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年级</w:t>
            </w:r>
          </w:p>
        </w:tc>
        <w:tc>
          <w:tcPr>
            <w:tcW w:w="1182" w:type="pct"/>
            <w:vAlign w:val="center"/>
          </w:tcPr>
          <w:p w14:paraId="4D5740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39" w:type="pct"/>
            <w:vAlign w:val="center"/>
          </w:tcPr>
          <w:p w14:paraId="26DBA8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909" w:type="pct"/>
            <w:vAlign w:val="center"/>
          </w:tcPr>
          <w:p w14:paraId="4A81D6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33" w:type="pct"/>
            <w:vAlign w:val="center"/>
          </w:tcPr>
          <w:p w14:paraId="3E2842B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班级</w:t>
            </w:r>
          </w:p>
        </w:tc>
        <w:tc>
          <w:tcPr>
            <w:tcW w:w="1029" w:type="pct"/>
            <w:vAlign w:val="center"/>
          </w:tcPr>
          <w:p w14:paraId="313A9A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03A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787" w:type="pct"/>
            <w:gridSpan w:val="2"/>
            <w:vAlign w:val="center"/>
          </w:tcPr>
          <w:p w14:paraId="666A84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缓考课程名称</w:t>
            </w:r>
          </w:p>
        </w:tc>
        <w:tc>
          <w:tcPr>
            <w:tcW w:w="2183" w:type="pct"/>
            <w:gridSpan w:val="3"/>
            <w:vAlign w:val="center"/>
          </w:tcPr>
          <w:p w14:paraId="0AB01E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学分</w:t>
            </w:r>
          </w:p>
        </w:tc>
        <w:tc>
          <w:tcPr>
            <w:tcW w:w="1029" w:type="pct"/>
            <w:vAlign w:val="center"/>
          </w:tcPr>
          <w:p w14:paraId="2F0DDC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学期</w:t>
            </w:r>
          </w:p>
        </w:tc>
      </w:tr>
      <w:tr w14:paraId="1A134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87" w:type="pct"/>
            <w:gridSpan w:val="2"/>
            <w:vAlign w:val="center"/>
          </w:tcPr>
          <w:p w14:paraId="5AE17B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3" w:type="pct"/>
            <w:gridSpan w:val="3"/>
            <w:vAlign w:val="center"/>
          </w:tcPr>
          <w:p w14:paraId="37CB93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vAlign w:val="center"/>
          </w:tcPr>
          <w:p w14:paraId="4DDC1B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1CB9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787" w:type="pct"/>
            <w:gridSpan w:val="2"/>
            <w:vAlign w:val="center"/>
          </w:tcPr>
          <w:p w14:paraId="7E6549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3" w:type="pct"/>
            <w:gridSpan w:val="3"/>
            <w:vAlign w:val="center"/>
          </w:tcPr>
          <w:p w14:paraId="414CA0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vAlign w:val="center"/>
          </w:tcPr>
          <w:p w14:paraId="05F953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CC04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787" w:type="pct"/>
            <w:gridSpan w:val="2"/>
            <w:vAlign w:val="center"/>
          </w:tcPr>
          <w:p w14:paraId="796B0A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3" w:type="pct"/>
            <w:gridSpan w:val="3"/>
            <w:vAlign w:val="center"/>
          </w:tcPr>
          <w:p w14:paraId="1E3F24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vAlign w:val="center"/>
          </w:tcPr>
          <w:p w14:paraId="244E3F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B023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5000" w:type="pct"/>
            <w:gridSpan w:val="6"/>
            <w:vAlign w:val="center"/>
          </w:tcPr>
          <w:p w14:paraId="0DEADC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缓考原因：</w:t>
            </w:r>
          </w:p>
          <w:p w14:paraId="73B1DB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75954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80668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学生签字：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3105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5000" w:type="pct"/>
            <w:gridSpan w:val="6"/>
            <w:vAlign w:val="center"/>
          </w:tcPr>
          <w:p w14:paraId="15967B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任课教师意见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  <w:p w14:paraId="1D1B04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F4682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E9949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任课教师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43960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5000" w:type="pct"/>
            <w:gridSpan w:val="6"/>
            <w:vAlign w:val="center"/>
          </w:tcPr>
          <w:p w14:paraId="0A4903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学院意见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  <w:p w14:paraId="6161A3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F66FE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72E48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主管副院长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1C728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5000" w:type="pct"/>
            <w:gridSpan w:val="6"/>
            <w:vAlign w:val="center"/>
          </w:tcPr>
          <w:p w14:paraId="5B596D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教务处意见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  <w:p w14:paraId="3FA7E6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C5074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A2998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主管副处长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26861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000" w:type="pct"/>
            <w:gridSpan w:val="6"/>
            <w:vAlign w:val="top"/>
          </w:tcPr>
          <w:p w14:paraId="32AD1F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备注：</w:t>
            </w:r>
          </w:p>
        </w:tc>
      </w:tr>
    </w:tbl>
    <w:p w14:paraId="5E277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注：申请时此表需一式</w:t>
      </w:r>
      <w:r>
        <w:rPr>
          <w:rFonts w:hint="eastAsia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份，一份学生所在学院</w:t>
      </w:r>
      <w:r>
        <w:rPr>
          <w:rFonts w:hint="eastAsia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教务办留存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，一份</w:t>
      </w:r>
      <w:r>
        <w:rPr>
          <w:rFonts w:hint="eastAsia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任课教师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留存</w:t>
      </w:r>
      <w:r>
        <w:rPr>
          <w:rFonts w:hint="eastAsia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，一份教务处留存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。因事请假原则上不允许缓考</w:t>
      </w:r>
      <w:r>
        <w:rPr>
          <w:rFonts w:hint="eastAsia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因病请假需提供医院诊断证明，并把证明复印件附后。缓考课程较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多的可加栏填写。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75A48E-4DD8-4C5E-B266-4FE8A9BD861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38FFA1-CDDD-488C-87D2-7239379B37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05C6BE-2FD4-4A9E-BF42-E4D4B5A27F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2E1D"/>
    <w:rsid w:val="3B3758C9"/>
    <w:rsid w:val="49E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6</TotalTime>
  <ScaleCrop>false</ScaleCrop>
  <LinksUpToDate>false</LinksUpToDate>
  <CharactersWithSpaces>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2026-06-06T04:01:00Z</dcterms:created>
  <dc:creator>WPS_1776724138</dc:creator>
  <cp:lastModifiedBy>张超云</cp:lastModifiedBy>
  <dcterms:modified xsi:type="dcterms:W3CDTF">2026-06-13T10:37:20Z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B2D6D18659024AFC9A6A91FF867CDC1E_11</vt:lpwstr>
  </property>
  <property fmtid="{D5CDD505-2E9C-101B-9397-08002B2CF9AE}" pid="4" name="KSOTemplateDocerSaveRecord">
    <vt:lpwstr>eyJoZGlkIjoiM2MzMmYyN2YwYzY4NTg4ZDVhM2U3ODQyNzJlYTBlZTciLCJ1c2VySWQiOiI0OTc1ODgyMjMifQ==</vt:lpwstr>
  </property>
</Properties>
</file>